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88" w:rsidRDefault="003C6B56">
      <w:pPr>
        <w:pStyle w:val="PreformattedText"/>
        <w:spacing w:line="252" w:lineRule="atLeast"/>
        <w:jc w:val="center"/>
        <w:rPr>
          <w:rFonts w:ascii="Segoe UI" w:hAnsi="Segoe UI"/>
          <w:b/>
          <w:bCs/>
          <w:color w:val="444444"/>
          <w:sz w:val="18"/>
          <w:u w:val="single"/>
        </w:rPr>
      </w:pPr>
      <w:bookmarkStart w:id="0" w:name="_GoBack"/>
      <w:bookmarkEnd w:id="0"/>
      <w:r>
        <w:rPr>
          <w:rFonts w:ascii="Segoe UI" w:hAnsi="Segoe UI"/>
          <w:b/>
          <w:bCs/>
          <w:color w:val="444444"/>
          <w:sz w:val="18"/>
          <w:u w:val="single"/>
        </w:rPr>
        <w:t>Big Local Meeting</w:t>
      </w:r>
    </w:p>
    <w:p w:rsidR="00BC3D88" w:rsidRDefault="003C6B56">
      <w:pPr>
        <w:pStyle w:val="PreformattedText"/>
        <w:spacing w:line="252" w:lineRule="atLeast"/>
        <w:jc w:val="center"/>
        <w:rPr>
          <w:rFonts w:ascii="Segoe UI" w:hAnsi="Segoe UI"/>
          <w:b/>
          <w:bCs/>
          <w:color w:val="444444"/>
          <w:sz w:val="18"/>
          <w:u w:val="single"/>
        </w:rPr>
      </w:pPr>
      <w:r>
        <w:rPr>
          <w:rFonts w:ascii="Segoe UI" w:hAnsi="Segoe UI"/>
          <w:b/>
          <w:bCs/>
          <w:color w:val="444444"/>
          <w:sz w:val="18"/>
          <w:u w:val="single"/>
        </w:rPr>
        <w:t>21st January 2015</w:t>
      </w:r>
    </w:p>
    <w:p w:rsidR="00BC3D88" w:rsidRDefault="003C6B56">
      <w:pPr>
        <w:pStyle w:val="PreformattedText"/>
        <w:spacing w:line="252" w:lineRule="atLeast"/>
        <w:jc w:val="center"/>
        <w:rPr>
          <w:rFonts w:ascii="Segoe UI" w:hAnsi="Segoe UI"/>
          <w:b/>
          <w:bCs/>
          <w:color w:val="444444"/>
          <w:sz w:val="18"/>
          <w:u w:val="single"/>
        </w:rPr>
      </w:pPr>
      <w:r>
        <w:rPr>
          <w:rFonts w:ascii="Segoe UI" w:hAnsi="Segoe UI"/>
          <w:b/>
          <w:bCs/>
          <w:color w:val="444444"/>
          <w:sz w:val="18"/>
          <w:u w:val="single"/>
        </w:rPr>
        <w:t>St Christopher's Church</w:t>
      </w:r>
    </w:p>
    <w:p w:rsidR="00BC3D88" w:rsidRDefault="003C6B56">
      <w:pPr>
        <w:pStyle w:val="PreformattedText"/>
        <w:spacing w:line="252" w:lineRule="atLeast"/>
        <w:jc w:val="center"/>
        <w:rPr>
          <w:rFonts w:ascii="Segoe UI" w:hAnsi="Segoe UI"/>
          <w:b/>
          <w:bCs/>
          <w:color w:val="444444"/>
          <w:sz w:val="18"/>
          <w:u w:val="single"/>
        </w:rPr>
      </w:pPr>
      <w:r>
        <w:rPr>
          <w:rFonts w:ascii="Segoe UI" w:hAnsi="Segoe UI"/>
          <w:b/>
          <w:bCs/>
          <w:color w:val="444444"/>
          <w:sz w:val="18"/>
          <w:u w:val="single"/>
        </w:rPr>
        <w:t>6:30pm</w:t>
      </w:r>
    </w:p>
    <w:p w:rsidR="00BC3D88" w:rsidRDefault="003C6B56">
      <w:pPr>
        <w:pStyle w:val="PreformattedText"/>
        <w:spacing w:line="252" w:lineRule="atLeast"/>
        <w:rPr>
          <w:rFonts w:ascii="Segoe UI" w:hAnsi="Segoe UI"/>
          <w:b/>
          <w:bCs/>
          <w:color w:val="444444"/>
          <w:sz w:val="18"/>
          <w:u w:val="single"/>
        </w:rPr>
      </w:pPr>
      <w:r>
        <w:rPr>
          <w:rFonts w:ascii="Segoe UI" w:hAnsi="Segoe UI"/>
          <w:b/>
          <w:bCs/>
          <w:color w:val="444444"/>
          <w:sz w:val="18"/>
          <w:u w:val="single"/>
        </w:rPr>
        <w:t>Attending:</w:t>
      </w:r>
    </w:p>
    <w:p w:rsidR="00BC3D88" w:rsidRDefault="003C6B56">
      <w:pPr>
        <w:pStyle w:val="PreformattedText"/>
        <w:spacing w:line="252" w:lineRule="atLeast"/>
        <w:rPr>
          <w:rFonts w:ascii="Segoe UI" w:hAnsi="Segoe UI"/>
          <w:color w:val="444444"/>
          <w:sz w:val="18"/>
        </w:rPr>
      </w:pPr>
      <w:r>
        <w:rPr>
          <w:rFonts w:ascii="Segoe UI" w:hAnsi="Segoe UI"/>
          <w:color w:val="444444"/>
          <w:sz w:val="18"/>
        </w:rPr>
        <w:t>Too many to be named.</w:t>
      </w:r>
    </w:p>
    <w:p w:rsidR="00BC3D88" w:rsidRDefault="00BC3D88">
      <w:pPr>
        <w:pStyle w:val="PreformattedText"/>
        <w:spacing w:line="252" w:lineRule="atLeast"/>
        <w:rPr>
          <w:rFonts w:ascii="Segoe UI" w:hAnsi="Segoe UI"/>
          <w:color w:val="444444"/>
          <w:sz w:val="18"/>
        </w:rPr>
      </w:pPr>
    </w:p>
    <w:p w:rsidR="00BC3D88" w:rsidRDefault="003C6B56">
      <w:pPr>
        <w:pStyle w:val="PreformattedText"/>
        <w:spacing w:line="252" w:lineRule="atLeast"/>
        <w:rPr>
          <w:rFonts w:ascii="Segoe UI" w:hAnsi="Segoe UI"/>
          <w:color w:val="444444"/>
          <w:sz w:val="18"/>
        </w:rPr>
      </w:pPr>
      <w:r>
        <w:rPr>
          <w:rFonts w:ascii="Segoe UI" w:hAnsi="Segoe UI"/>
          <w:b/>
          <w:bCs/>
          <w:color w:val="444444"/>
          <w:sz w:val="18"/>
          <w:u w:val="single"/>
        </w:rPr>
        <w:t>Apologies</w:t>
      </w:r>
      <w:r>
        <w:rPr>
          <w:rFonts w:ascii="Segoe UI" w:hAnsi="Segoe UI"/>
          <w:color w:val="444444"/>
          <w:sz w:val="18"/>
        </w:rPr>
        <w:t>: Sandra Herring</w:t>
      </w:r>
    </w:p>
    <w:p w:rsidR="00BC3D88" w:rsidRDefault="00BC3D88">
      <w:pPr>
        <w:pStyle w:val="PreformattedText"/>
        <w:spacing w:line="252" w:lineRule="atLeast"/>
        <w:rPr>
          <w:rFonts w:ascii="Segoe UI" w:hAnsi="Segoe UI"/>
          <w:color w:val="444444"/>
          <w:sz w:val="18"/>
        </w:rPr>
      </w:pPr>
    </w:p>
    <w:p w:rsidR="00BC3D88" w:rsidRDefault="003C6B56">
      <w:pPr>
        <w:pStyle w:val="PreformattedText"/>
        <w:spacing w:line="252" w:lineRule="atLeast"/>
        <w:rPr>
          <w:rFonts w:ascii="Segoe UI" w:hAnsi="Segoe UI"/>
          <w:color w:val="444444"/>
          <w:sz w:val="18"/>
        </w:rPr>
      </w:pPr>
      <w:r>
        <w:rPr>
          <w:rFonts w:ascii="Segoe UI" w:hAnsi="Segoe UI"/>
          <w:color w:val="444444"/>
          <w:sz w:val="18"/>
        </w:rPr>
        <w:t xml:space="preserve">Steph welcomed the group and agreed on the minutes from </w:t>
      </w:r>
      <w:r>
        <w:rPr>
          <w:rFonts w:ascii="Segoe UI" w:hAnsi="Segoe UI"/>
          <w:color w:val="444444"/>
          <w:sz w:val="18"/>
        </w:rPr>
        <w:t>the last meeting.</w:t>
      </w:r>
    </w:p>
    <w:p w:rsidR="00BC3D88" w:rsidRDefault="003C6B56">
      <w:pPr>
        <w:pStyle w:val="PreformattedText"/>
        <w:spacing w:line="252" w:lineRule="atLeast"/>
        <w:rPr>
          <w:rFonts w:ascii="Segoe UI" w:hAnsi="Segoe UI"/>
          <w:color w:val="444444"/>
          <w:sz w:val="18"/>
        </w:rPr>
      </w:pPr>
      <w:r>
        <w:rPr>
          <w:rFonts w:ascii="Segoe UI" w:hAnsi="Segoe UI"/>
          <w:color w:val="444444"/>
          <w:sz w:val="18"/>
        </w:rPr>
        <w:t>Governance, Steph will email everyone code of conduct and roles and responsibilities. Dave has stepped down due to health reasons so now chair vice chair and secretary has to be voted again. Cara will email out to the group the role descr</w:t>
      </w:r>
      <w:r>
        <w:rPr>
          <w:rFonts w:ascii="Segoe UI" w:hAnsi="Segoe UI"/>
          <w:color w:val="444444"/>
          <w:sz w:val="18"/>
        </w:rPr>
        <w:t>iptions. People can email Carl with an expression of interest. If anyone would like to create new roles then they are welcome.</w:t>
      </w:r>
    </w:p>
    <w:p w:rsidR="00BC3D88" w:rsidRDefault="00BC3D88">
      <w:pPr>
        <w:pStyle w:val="PreformattedText"/>
        <w:spacing w:line="252" w:lineRule="atLeast"/>
        <w:rPr>
          <w:rFonts w:ascii="Segoe UI" w:hAnsi="Segoe UI"/>
          <w:color w:val="444444"/>
          <w:sz w:val="18"/>
        </w:rPr>
      </w:pPr>
    </w:p>
    <w:p w:rsidR="00BC3D88" w:rsidRDefault="003C6B56">
      <w:pPr>
        <w:pStyle w:val="PreformattedText"/>
        <w:spacing w:line="252" w:lineRule="atLeast"/>
        <w:rPr>
          <w:rFonts w:ascii="Segoe UI" w:hAnsi="Segoe UI"/>
          <w:color w:val="444444"/>
          <w:sz w:val="18"/>
        </w:rPr>
      </w:pPr>
      <w:r>
        <w:rPr>
          <w:rFonts w:ascii="Segoe UI" w:hAnsi="Segoe UI"/>
          <w:color w:val="444444"/>
          <w:sz w:val="18"/>
        </w:rPr>
        <w:t>There are lots of events throughout this year and so charlie has put together a project planning and events checklist which will</w:t>
      </w:r>
      <w:r>
        <w:rPr>
          <w:rFonts w:ascii="Segoe UI" w:hAnsi="Segoe UI"/>
          <w:color w:val="444444"/>
          <w:sz w:val="18"/>
        </w:rPr>
        <w:t xml:space="preserve"> be very helpful. Steph will email this out to the group. This are draft documents so if anyone has any amendments or suggestions then all are welcome to share these.</w:t>
      </w:r>
    </w:p>
    <w:p w:rsidR="00BC3D88" w:rsidRDefault="00BC3D88">
      <w:pPr>
        <w:pStyle w:val="PreformattedText"/>
        <w:spacing w:line="252" w:lineRule="atLeast"/>
        <w:rPr>
          <w:rFonts w:ascii="Segoe UI" w:hAnsi="Segoe UI"/>
          <w:color w:val="444444"/>
          <w:sz w:val="18"/>
        </w:rPr>
      </w:pPr>
    </w:p>
    <w:p w:rsidR="00BC3D88" w:rsidRDefault="003C6B56">
      <w:pPr>
        <w:pStyle w:val="PreformattedText"/>
        <w:spacing w:line="252" w:lineRule="atLeast"/>
        <w:rPr>
          <w:rFonts w:ascii="Segoe UI" w:hAnsi="Segoe UI"/>
          <w:color w:val="444444"/>
          <w:sz w:val="18"/>
        </w:rPr>
      </w:pPr>
      <w:r>
        <w:rPr>
          <w:rFonts w:ascii="Segoe UI" w:hAnsi="Segoe UI"/>
          <w:color w:val="444444"/>
          <w:sz w:val="18"/>
        </w:rPr>
        <w:t>Sam would like Sandrra and Hannah to design leaflets for the credit union, Hannah agreed</w:t>
      </w:r>
      <w:r>
        <w:rPr>
          <w:rFonts w:ascii="Segoe UI" w:hAnsi="Segoe UI"/>
          <w:color w:val="444444"/>
          <w:sz w:val="18"/>
        </w:rPr>
        <w:t xml:space="preserve"> and sam will speak to Sandrra. Sam announced that she needs a small team that can focus on the credit union and to make decision making and voting easier. Tina, Jayce, Sara, emma, Jane and Richard have volunteered to help. Betty has also volunteered to he</w:t>
      </w:r>
      <w:r>
        <w:rPr>
          <w:rFonts w:ascii="Segoe UI" w:hAnsi="Segoe UI"/>
          <w:color w:val="444444"/>
          <w:sz w:val="18"/>
        </w:rPr>
        <w:t>lp with anything. </w:t>
      </w:r>
    </w:p>
    <w:p w:rsidR="00BC3D88" w:rsidRDefault="00BC3D88">
      <w:pPr>
        <w:pStyle w:val="PreformattedText"/>
        <w:spacing w:line="252" w:lineRule="atLeast"/>
        <w:rPr>
          <w:rFonts w:ascii="Segoe UI" w:hAnsi="Segoe UI"/>
          <w:color w:val="444444"/>
          <w:sz w:val="18"/>
        </w:rPr>
      </w:pPr>
    </w:p>
    <w:p w:rsidR="00BC3D88" w:rsidRDefault="003C6B56">
      <w:pPr>
        <w:pStyle w:val="PreformattedText"/>
        <w:spacing w:line="252" w:lineRule="atLeast"/>
        <w:rPr>
          <w:rFonts w:ascii="Segoe UI" w:hAnsi="Segoe UI"/>
          <w:color w:val="444444"/>
          <w:sz w:val="18"/>
        </w:rPr>
      </w:pPr>
      <w:r>
        <w:rPr>
          <w:rFonts w:ascii="Segoe UI" w:hAnsi="Segoe UI"/>
          <w:color w:val="444444"/>
          <w:sz w:val="18"/>
        </w:rPr>
        <w:t>There will be a large launch event which the budget will need to be set out. Jayce has offered to help get BBC South east here for the day of the launch.</w:t>
      </w:r>
    </w:p>
    <w:p w:rsidR="00BC3D88" w:rsidRDefault="00BC3D88">
      <w:pPr>
        <w:pStyle w:val="PreformattedText"/>
        <w:spacing w:line="252" w:lineRule="atLeast"/>
        <w:rPr>
          <w:rFonts w:ascii="Segoe UI" w:hAnsi="Segoe UI"/>
          <w:color w:val="444444"/>
          <w:sz w:val="18"/>
        </w:rPr>
      </w:pPr>
    </w:p>
    <w:p w:rsidR="00BC3D88" w:rsidRDefault="003C6B56">
      <w:pPr>
        <w:pStyle w:val="PreformattedText"/>
        <w:spacing w:line="252" w:lineRule="atLeast"/>
        <w:rPr>
          <w:rFonts w:ascii="Segoe UI" w:hAnsi="Segoe UI"/>
          <w:color w:val="444444"/>
          <w:sz w:val="18"/>
        </w:rPr>
      </w:pPr>
      <w:r>
        <w:rPr>
          <w:rFonts w:ascii="Segoe UI" w:hAnsi="Segoe UI"/>
          <w:color w:val="444444"/>
          <w:sz w:val="18"/>
        </w:rPr>
        <w:t xml:space="preserve">We have an office at mic costing £337 per month. It was very busy throughout the </w:t>
      </w:r>
      <w:r>
        <w:rPr>
          <w:rFonts w:ascii="Segoe UI" w:hAnsi="Segoe UI"/>
          <w:color w:val="444444"/>
          <w:sz w:val="18"/>
        </w:rPr>
        <w:t>first month but after that it didn't work so well. We need to vote as to whether we continue to fund this office or whether we want to end the contract. The community centre it suite has been offered to us to use as a "floating office". The mic has ok disa</w:t>
      </w:r>
      <w:r>
        <w:rPr>
          <w:rFonts w:ascii="Segoe UI" w:hAnsi="Segoe UI"/>
          <w:color w:val="444444"/>
          <w:sz w:val="18"/>
        </w:rPr>
        <w:t>bled access but not suitable for large mobility scooters. Voting was eunamanmous, no to continuing the office.</w:t>
      </w:r>
    </w:p>
    <w:p w:rsidR="00BC3D88" w:rsidRDefault="00BC3D88">
      <w:pPr>
        <w:pStyle w:val="PreformattedText"/>
        <w:spacing w:line="252" w:lineRule="atLeast"/>
        <w:rPr>
          <w:rFonts w:ascii="Segoe UI" w:hAnsi="Segoe UI"/>
          <w:color w:val="444444"/>
          <w:sz w:val="18"/>
        </w:rPr>
      </w:pPr>
    </w:p>
    <w:p w:rsidR="00BC3D88" w:rsidRDefault="003C6B56">
      <w:pPr>
        <w:pStyle w:val="PreformattedText"/>
        <w:spacing w:line="252" w:lineRule="atLeast"/>
        <w:rPr>
          <w:rFonts w:ascii="Segoe UI" w:hAnsi="Segoe UI"/>
          <w:color w:val="444444"/>
          <w:sz w:val="18"/>
        </w:rPr>
      </w:pPr>
      <w:r>
        <w:rPr>
          <w:rFonts w:ascii="Segoe UI" w:hAnsi="Segoe UI"/>
          <w:color w:val="444444"/>
          <w:sz w:val="18"/>
        </w:rPr>
        <w:t xml:space="preserve">The green roof shelter was meant to be delivered in February but due to being busy it will now be delivered at the end of March. Cara is in </w:t>
      </w:r>
      <w:r>
        <w:rPr>
          <w:rFonts w:ascii="Segoe UI" w:hAnsi="Segoe UI"/>
          <w:color w:val="444444"/>
          <w:sz w:val="18"/>
        </w:rPr>
        <w:t>talks with the diocese about the ground rent and the agreement for using the church space. The group need to decide what amount per year we should pay for rent. The glass within this is toughened glass for security reasons. This amount does not include uti</w:t>
      </w:r>
      <w:r>
        <w:rPr>
          <w:rFonts w:ascii="Segoe UI" w:hAnsi="Segoe UI"/>
          <w:color w:val="444444"/>
          <w:sz w:val="18"/>
        </w:rPr>
        <w:t>lities as we will have our own electricity meter. The amount of rent proposed was £1000, and this was carried through.It has been discussed that the green roof shelter could have a launch event and Steph asked sam if she would need someone to help her orga</w:t>
      </w:r>
      <w:r>
        <w:rPr>
          <w:rFonts w:ascii="Segoe UI" w:hAnsi="Segoe UI"/>
          <w:color w:val="444444"/>
          <w:sz w:val="18"/>
        </w:rPr>
        <w:t>nise this launch event alongside the credit union launch event. Both events could be tied in together and held in April. Tammy was mentioned for this role and it was said that this would be beneficial. Tammy agreed. </w:t>
      </w:r>
    </w:p>
    <w:p w:rsidR="00BC3D88" w:rsidRDefault="00BC3D88">
      <w:pPr>
        <w:pStyle w:val="PreformattedText"/>
        <w:spacing w:line="252" w:lineRule="atLeast"/>
        <w:rPr>
          <w:rFonts w:ascii="Segoe UI" w:hAnsi="Segoe UI"/>
          <w:color w:val="444444"/>
          <w:sz w:val="18"/>
        </w:rPr>
      </w:pPr>
    </w:p>
    <w:p w:rsidR="00BC3D88" w:rsidRDefault="003C6B56">
      <w:pPr>
        <w:pStyle w:val="PreformattedText"/>
        <w:spacing w:line="252" w:lineRule="atLeast"/>
        <w:rPr>
          <w:rFonts w:ascii="Segoe UI" w:hAnsi="Segoe UI"/>
          <w:color w:val="444444"/>
          <w:sz w:val="18"/>
        </w:rPr>
      </w:pPr>
      <w:r>
        <w:rPr>
          <w:rFonts w:ascii="Segoe UI" w:hAnsi="Segoe UI"/>
          <w:color w:val="444444"/>
          <w:sz w:val="18"/>
        </w:rPr>
        <w:t>Steph has been talking to cara about e</w:t>
      </w:r>
      <w:r>
        <w:rPr>
          <w:rFonts w:ascii="Segoe UI" w:hAnsi="Segoe UI"/>
          <w:color w:val="444444"/>
          <w:sz w:val="18"/>
        </w:rPr>
        <w:t>ngaging more and being interactive within the community. It was mentioned that coffee mornings, mum and baby meetings, would be a good way of getting people involved and talk to them about newington big local. Steph also wants to, every three or four month</w:t>
      </w:r>
      <w:r>
        <w:rPr>
          <w:rFonts w:ascii="Segoe UI" w:hAnsi="Segoe UI"/>
          <w:color w:val="444444"/>
          <w:sz w:val="18"/>
        </w:rPr>
        <w:t>s, having a chill out evening for the group, bring a plate and some drinks and just chill out for the night. Steph has arranged a book club for the 5th February reading Harry potter. This will be held at the library and will be free. 4:30 - 6pm. We will pr</w:t>
      </w:r>
      <w:r>
        <w:rPr>
          <w:rFonts w:ascii="Segoe UI" w:hAnsi="Segoe UI"/>
          <w:color w:val="444444"/>
          <w:sz w:val="18"/>
        </w:rPr>
        <w:t>ovide squash for the children, Steph has acquired a water stones gift card for a prize and we still have lots of Halloween sweets to hand out. Book club can be held anywhere once the nicer weather is here, such as the copse. We can also use the community c</w:t>
      </w:r>
      <w:r>
        <w:rPr>
          <w:rFonts w:ascii="Segoe UI" w:hAnsi="Segoe UI"/>
          <w:color w:val="444444"/>
          <w:sz w:val="18"/>
        </w:rPr>
        <w:t>entre and the church. </w:t>
      </w:r>
    </w:p>
    <w:p w:rsidR="00BC3D88" w:rsidRDefault="003C6B56">
      <w:pPr>
        <w:pStyle w:val="PreformattedText"/>
        <w:spacing w:line="252" w:lineRule="atLeast"/>
        <w:rPr>
          <w:rFonts w:ascii="Segoe UI" w:hAnsi="Segoe UI"/>
          <w:color w:val="444444"/>
          <w:sz w:val="18"/>
        </w:rPr>
      </w:pPr>
      <w:r>
        <w:rPr>
          <w:rFonts w:ascii="Segoe UI" w:hAnsi="Segoe UI"/>
          <w:color w:val="444444"/>
          <w:sz w:val="18"/>
        </w:rPr>
        <w:t>Right at home came to us with a bid and Carole was championing this, but she has now left. Steph has tried to engage with lee but this has not been successful so this cannot go ahead now. This proposal has now been taken away. </w:t>
      </w:r>
    </w:p>
    <w:p w:rsidR="00BC3D88" w:rsidRDefault="003C6B56">
      <w:pPr>
        <w:pStyle w:val="PreformattedText"/>
        <w:spacing w:line="252" w:lineRule="atLeast"/>
        <w:rPr>
          <w:rFonts w:ascii="Segoe UI" w:hAnsi="Segoe UI"/>
          <w:color w:val="444444"/>
          <w:sz w:val="18"/>
        </w:rPr>
      </w:pPr>
      <w:r>
        <w:rPr>
          <w:rFonts w:ascii="Segoe UI" w:hAnsi="Segoe UI"/>
          <w:color w:val="444444"/>
          <w:sz w:val="18"/>
        </w:rPr>
        <w:t>The n</w:t>
      </w:r>
      <w:r>
        <w:rPr>
          <w:rFonts w:ascii="Segoe UI" w:hAnsi="Segoe UI"/>
          <w:color w:val="444444"/>
          <w:sz w:val="18"/>
        </w:rPr>
        <w:t>ew GP proposal was tied in with right at home but this could be adjusted. A lot of The gp's time is taken up but form filling, cab want to train residents for them to work with the GP to help this. Do you think this is a good idea to move this forward? The</w:t>
      </w:r>
      <w:r>
        <w:rPr>
          <w:rFonts w:ascii="Segoe UI" w:hAnsi="Segoe UI"/>
          <w:color w:val="444444"/>
          <w:sz w:val="18"/>
        </w:rPr>
        <w:t xml:space="preserve"> group voted yes.</w:t>
      </w:r>
    </w:p>
    <w:p w:rsidR="00BC3D88" w:rsidRDefault="00BC3D88">
      <w:pPr>
        <w:pStyle w:val="PreformattedText"/>
        <w:spacing w:line="252" w:lineRule="atLeast"/>
        <w:rPr>
          <w:rFonts w:ascii="Segoe UI" w:hAnsi="Segoe UI"/>
          <w:color w:val="444444"/>
          <w:sz w:val="18"/>
        </w:rPr>
      </w:pPr>
    </w:p>
    <w:p w:rsidR="00BC3D88" w:rsidRDefault="003C6B56">
      <w:pPr>
        <w:pStyle w:val="PreformattedText"/>
        <w:spacing w:line="252" w:lineRule="atLeast"/>
        <w:rPr>
          <w:rFonts w:ascii="Segoe UI" w:hAnsi="Segoe UI"/>
          <w:color w:val="444444"/>
          <w:sz w:val="18"/>
        </w:rPr>
      </w:pPr>
      <w:r>
        <w:rPr>
          <w:rFonts w:ascii="Segoe UI" w:hAnsi="Segoe UI"/>
          <w:color w:val="444444"/>
          <w:sz w:val="18"/>
        </w:rPr>
        <w:t>All of our meetings are 3rd Wednesday evening of every month. It might be beneficial to have do alternative meetings such as one meeting in the evening and the next one during the day. This might open up doors for new members who can't a</w:t>
      </w:r>
      <w:r>
        <w:rPr>
          <w:rFonts w:ascii="Segoe UI" w:hAnsi="Segoe UI"/>
          <w:color w:val="444444"/>
          <w:sz w:val="18"/>
        </w:rPr>
        <w:t xml:space="preserve">ttend evening meetings. It was noted when that the younger generation and those who work would not be able to </w:t>
      </w:r>
      <w:r>
        <w:rPr>
          <w:rFonts w:ascii="Segoe UI" w:hAnsi="Segoe UI"/>
          <w:color w:val="444444"/>
          <w:sz w:val="18"/>
        </w:rPr>
        <w:lastRenderedPageBreak/>
        <w:t>attend daytime meetings which could possibly cause problems. A solution might be to have meetings during the day at a time that suits everyone. </w:t>
      </w:r>
    </w:p>
    <w:p w:rsidR="00BC3D88" w:rsidRDefault="00BC3D88">
      <w:pPr>
        <w:pStyle w:val="PreformattedText"/>
        <w:spacing w:line="252" w:lineRule="atLeast"/>
        <w:rPr>
          <w:rFonts w:ascii="Segoe UI" w:hAnsi="Segoe UI"/>
          <w:color w:val="444444"/>
          <w:sz w:val="18"/>
        </w:rPr>
      </w:pPr>
    </w:p>
    <w:p w:rsidR="00BC3D88" w:rsidRDefault="003C6B56">
      <w:pPr>
        <w:pStyle w:val="PreformattedText"/>
        <w:spacing w:line="252" w:lineRule="atLeast"/>
        <w:rPr>
          <w:rFonts w:ascii="Segoe UI" w:hAnsi="Segoe UI"/>
          <w:color w:val="444444"/>
          <w:sz w:val="18"/>
        </w:rPr>
      </w:pPr>
      <w:r>
        <w:rPr>
          <w:rFonts w:ascii="Segoe UI" w:hAnsi="Segoe UI"/>
          <w:color w:val="444444"/>
          <w:sz w:val="18"/>
        </w:rPr>
        <w:t>AOB</w:t>
      </w:r>
    </w:p>
    <w:p w:rsidR="00BC3D88" w:rsidRDefault="003C6B56">
      <w:pPr>
        <w:pStyle w:val="PreformattedText"/>
        <w:spacing w:line="252" w:lineRule="atLeast"/>
        <w:rPr>
          <w:rFonts w:ascii="Segoe UI" w:hAnsi="Segoe UI"/>
          <w:color w:val="444444"/>
          <w:sz w:val="18"/>
        </w:rPr>
      </w:pPr>
      <w:r>
        <w:rPr>
          <w:rFonts w:ascii="Segoe UI" w:hAnsi="Segoe UI"/>
          <w:color w:val="444444"/>
          <w:sz w:val="18"/>
        </w:rPr>
        <w:t>Millie asked if she was going to be the voice for academy fm, Steph is matching people to do voice overs, and the first two are sinead and jack. Millie's voice recording will be updated, nataya and andrew could do one. We just want to get the younger g</w:t>
      </w:r>
      <w:r>
        <w:rPr>
          <w:rFonts w:ascii="Segoe UI" w:hAnsi="Segoe UI"/>
          <w:color w:val="444444"/>
          <w:sz w:val="18"/>
        </w:rPr>
        <w:t>eneration to get involved with doing the radio.</w:t>
      </w:r>
    </w:p>
    <w:p w:rsidR="00BC3D88" w:rsidRDefault="00BC3D88">
      <w:pPr>
        <w:pStyle w:val="PreformattedText"/>
        <w:spacing w:line="252" w:lineRule="atLeast"/>
        <w:rPr>
          <w:rFonts w:ascii="Segoe UI" w:hAnsi="Segoe UI"/>
          <w:color w:val="444444"/>
          <w:sz w:val="18"/>
        </w:rPr>
      </w:pPr>
    </w:p>
    <w:p w:rsidR="00BC3D88" w:rsidRDefault="003C6B56">
      <w:pPr>
        <w:pStyle w:val="PreformattedText"/>
        <w:spacing w:line="252" w:lineRule="atLeast"/>
        <w:rPr>
          <w:rFonts w:ascii="Segoe UI" w:hAnsi="Segoe UI"/>
          <w:color w:val="444444"/>
          <w:sz w:val="18"/>
        </w:rPr>
      </w:pPr>
      <w:r>
        <w:rPr>
          <w:rFonts w:ascii="Segoe UI" w:hAnsi="Segoe UI"/>
          <w:color w:val="444444"/>
          <w:sz w:val="18"/>
        </w:rPr>
        <w:t>Marie has got a showcase on the 9th February 9am until 3pm at newington community centre. </w:t>
      </w:r>
    </w:p>
    <w:p w:rsidR="00BC3D88" w:rsidRDefault="00BC3D88">
      <w:pPr>
        <w:pStyle w:val="PreformattedText"/>
        <w:spacing w:line="252" w:lineRule="atLeast"/>
        <w:rPr>
          <w:rFonts w:ascii="Segoe UI" w:hAnsi="Segoe UI"/>
          <w:color w:val="444444"/>
          <w:sz w:val="18"/>
        </w:rPr>
      </w:pPr>
    </w:p>
    <w:p w:rsidR="00BC3D88" w:rsidRDefault="003C6B56">
      <w:pPr>
        <w:pStyle w:val="PreformattedText"/>
        <w:spacing w:line="252" w:lineRule="atLeast"/>
        <w:rPr>
          <w:rFonts w:ascii="Segoe UI" w:hAnsi="Segoe UI"/>
          <w:color w:val="444444"/>
          <w:sz w:val="18"/>
        </w:rPr>
      </w:pPr>
      <w:r>
        <w:rPr>
          <w:rFonts w:ascii="Segoe UI" w:hAnsi="Segoe UI"/>
          <w:color w:val="444444"/>
          <w:sz w:val="18"/>
        </w:rPr>
        <w:t>Jayce told the group that his new plan is continue his vision but doing it mobile earning the money to buy the hous</w:t>
      </w:r>
      <w:r>
        <w:rPr>
          <w:rFonts w:ascii="Segoe UI" w:hAnsi="Segoe UI"/>
          <w:color w:val="444444"/>
          <w:sz w:val="18"/>
        </w:rPr>
        <w:t>e.</w:t>
      </w:r>
    </w:p>
    <w:p w:rsidR="00BC3D88" w:rsidRDefault="00BC3D88">
      <w:pPr>
        <w:pStyle w:val="PreformattedText"/>
        <w:spacing w:line="252" w:lineRule="atLeast"/>
        <w:rPr>
          <w:rFonts w:ascii="Segoe UI" w:hAnsi="Segoe UI"/>
          <w:color w:val="444444"/>
          <w:sz w:val="18"/>
        </w:rPr>
      </w:pPr>
    </w:p>
    <w:p w:rsidR="00BC3D88" w:rsidRDefault="003C6B56">
      <w:pPr>
        <w:pStyle w:val="PreformattedText"/>
        <w:spacing w:line="252" w:lineRule="atLeast"/>
        <w:rPr>
          <w:rFonts w:ascii="Segoe UI" w:hAnsi="Segoe UI"/>
          <w:color w:val="444444"/>
          <w:sz w:val="18"/>
        </w:rPr>
      </w:pPr>
      <w:r>
        <w:rPr>
          <w:rFonts w:ascii="Segoe UI" w:hAnsi="Segoe UI"/>
          <w:color w:val="444444"/>
          <w:sz w:val="18"/>
        </w:rPr>
        <w:t>Betty shared with the group that e parish magazine, the beacon, we can write up about big local and it can be published within the magazine. If we want to do this, we can email it to Betty to be put in the magazine.</w:t>
      </w:r>
    </w:p>
    <w:p w:rsidR="00BC3D88" w:rsidRDefault="00BC3D88">
      <w:pPr>
        <w:pStyle w:val="PreformattedText"/>
        <w:spacing w:line="252" w:lineRule="atLeast"/>
        <w:rPr>
          <w:rFonts w:ascii="Segoe UI" w:hAnsi="Segoe UI"/>
          <w:color w:val="444444"/>
          <w:sz w:val="18"/>
        </w:rPr>
      </w:pPr>
    </w:p>
    <w:p w:rsidR="00BC3D88" w:rsidRDefault="003C6B56">
      <w:pPr>
        <w:pStyle w:val="PreformattedText"/>
        <w:spacing w:line="252" w:lineRule="atLeast"/>
        <w:rPr>
          <w:rFonts w:ascii="Segoe UI" w:hAnsi="Segoe UI"/>
          <w:color w:val="444444"/>
          <w:sz w:val="18"/>
        </w:rPr>
      </w:pPr>
      <w:r>
        <w:rPr>
          <w:rFonts w:ascii="Segoe UI" w:hAnsi="Segoe UI"/>
          <w:color w:val="444444"/>
          <w:sz w:val="18"/>
        </w:rPr>
        <w:t xml:space="preserve">Steph had a bid from Kate gardener </w:t>
      </w:r>
      <w:r>
        <w:rPr>
          <w:rFonts w:ascii="Segoe UI" w:hAnsi="Segoe UI"/>
          <w:color w:val="444444"/>
          <w:sz w:val="18"/>
        </w:rPr>
        <w:t>from DJPA for a mother and toddler group. There was a budget for this in our plan. If we want to have a look at the area, contact Steph to make an appointment. </w:t>
      </w:r>
    </w:p>
    <w:p w:rsidR="00BC3D88" w:rsidRDefault="00BC3D88">
      <w:pPr>
        <w:pStyle w:val="PreformattedText"/>
        <w:spacing w:line="252" w:lineRule="atLeast"/>
        <w:rPr>
          <w:rFonts w:ascii="Segoe UI" w:hAnsi="Segoe UI"/>
          <w:color w:val="444444"/>
          <w:sz w:val="18"/>
        </w:rPr>
      </w:pPr>
    </w:p>
    <w:p w:rsidR="00BC3D88" w:rsidRDefault="003C6B56">
      <w:pPr>
        <w:pStyle w:val="PreformattedText"/>
        <w:spacing w:line="252" w:lineRule="atLeast"/>
        <w:rPr>
          <w:rFonts w:ascii="Segoe UI" w:hAnsi="Segoe UI"/>
          <w:color w:val="444444"/>
          <w:sz w:val="18"/>
        </w:rPr>
      </w:pPr>
      <w:r>
        <w:rPr>
          <w:rFonts w:ascii="Segoe UI" w:hAnsi="Segoe UI"/>
          <w:color w:val="444444"/>
          <w:sz w:val="18"/>
        </w:rPr>
        <w:t>Marlowe academy have approached Steph to see if we can do any work with some year 7s. It was d</w:t>
      </w:r>
      <w:r>
        <w:rPr>
          <w:rFonts w:ascii="Segoe UI" w:hAnsi="Segoe UI"/>
          <w:color w:val="444444"/>
          <w:sz w:val="18"/>
        </w:rPr>
        <w:t>iscussed that Tammy and Sarnie could lead this with secret garden. The students could help us get going on the secret garden again. In time they could also help with the copse.</w:t>
      </w:r>
    </w:p>
    <w:p w:rsidR="00BC3D88" w:rsidRDefault="00BC3D88">
      <w:pPr>
        <w:pStyle w:val="PreformattedText"/>
        <w:spacing w:line="252" w:lineRule="atLeast"/>
        <w:rPr>
          <w:rFonts w:ascii="Segoe UI" w:hAnsi="Segoe UI"/>
          <w:color w:val="444444"/>
          <w:sz w:val="18"/>
        </w:rPr>
      </w:pPr>
    </w:p>
    <w:p w:rsidR="00BC3D88" w:rsidRDefault="003C6B56">
      <w:pPr>
        <w:pStyle w:val="PreformattedText"/>
        <w:spacing w:line="252" w:lineRule="atLeast"/>
        <w:rPr>
          <w:rFonts w:ascii="Segoe UI" w:hAnsi="Segoe UI"/>
          <w:color w:val="444444"/>
          <w:sz w:val="18"/>
        </w:rPr>
      </w:pPr>
      <w:r>
        <w:rPr>
          <w:rFonts w:ascii="Segoe UI" w:hAnsi="Segoe UI"/>
          <w:color w:val="444444"/>
          <w:sz w:val="18"/>
        </w:rPr>
        <w:t>The library need volunteers and need help with increasing the foot fall. Steph</w:t>
      </w:r>
      <w:r>
        <w:rPr>
          <w:rFonts w:ascii="Segoe UI" w:hAnsi="Segoe UI"/>
          <w:color w:val="444444"/>
          <w:sz w:val="18"/>
        </w:rPr>
        <w:t xml:space="preserve"> has asked if Tina would volunteer to do stuff at the library. Everyone else is welcome to volunteer as well. There will be training available. </w:t>
      </w:r>
    </w:p>
    <w:p w:rsidR="00BC3D88" w:rsidRDefault="00BC3D88">
      <w:pPr>
        <w:pStyle w:val="PreformattedText"/>
        <w:spacing w:line="252" w:lineRule="atLeast"/>
        <w:rPr>
          <w:rFonts w:ascii="Segoe UI" w:hAnsi="Segoe UI"/>
          <w:color w:val="444444"/>
          <w:sz w:val="18"/>
        </w:rPr>
      </w:pPr>
    </w:p>
    <w:p w:rsidR="00BC3D88" w:rsidRDefault="003C6B56">
      <w:pPr>
        <w:pStyle w:val="PreformattedText"/>
        <w:spacing w:line="252" w:lineRule="atLeast"/>
        <w:rPr>
          <w:rFonts w:ascii="Segoe UI" w:hAnsi="Segoe UI"/>
          <w:color w:val="444444"/>
          <w:sz w:val="18"/>
        </w:rPr>
      </w:pPr>
      <w:r>
        <w:rPr>
          <w:rFonts w:ascii="Segoe UI" w:hAnsi="Segoe UI"/>
          <w:color w:val="444444"/>
          <w:sz w:val="18"/>
        </w:rPr>
        <w:t>Youth group has made a proposal but we have deferred it to the next meeting as we are looking at other funding</w:t>
      </w:r>
      <w:r>
        <w:rPr>
          <w:rFonts w:ascii="Segoe UI" w:hAnsi="Segoe UI"/>
          <w:color w:val="444444"/>
          <w:sz w:val="18"/>
        </w:rPr>
        <w:t xml:space="preserve"> oppertunities to help it be sustainable. </w:t>
      </w:r>
    </w:p>
    <w:p w:rsidR="00BC3D88" w:rsidRDefault="00BC3D88">
      <w:pPr>
        <w:pStyle w:val="PreformattedText"/>
        <w:spacing w:line="252" w:lineRule="atLeast"/>
        <w:rPr>
          <w:rFonts w:ascii="Segoe UI" w:hAnsi="Segoe UI"/>
          <w:color w:val="444444"/>
          <w:sz w:val="18"/>
        </w:rPr>
      </w:pPr>
    </w:p>
    <w:p w:rsidR="00BC3D88" w:rsidRDefault="003C6B56">
      <w:pPr>
        <w:pStyle w:val="PreformattedText"/>
        <w:spacing w:after="283" w:line="252" w:lineRule="atLeast"/>
        <w:rPr>
          <w:rFonts w:ascii="Segoe UI" w:hAnsi="Segoe UI"/>
          <w:color w:val="444444"/>
          <w:sz w:val="18"/>
        </w:rPr>
      </w:pPr>
      <w:r>
        <w:rPr>
          <w:rFonts w:ascii="Segoe UI" w:hAnsi="Segoe UI"/>
          <w:color w:val="444444"/>
          <w:sz w:val="18"/>
        </w:rPr>
        <w:t xml:space="preserve">Betty spoke to the group about how st Christopher's had a charity shop 2 years ago, half of the money made went into the church and the other half went into youth activities. Betty is thinking of getting a small </w:t>
      </w:r>
      <w:r>
        <w:rPr>
          <w:rFonts w:ascii="Segoe UI" w:hAnsi="Segoe UI"/>
          <w:color w:val="444444"/>
          <w:sz w:val="18"/>
        </w:rPr>
        <w:t>green roof shelter and running another charity shop from it. It can work alongside the food bank as well. The money would be split as before and it could be possible to get Marlowe year 11 students to help with the running of the shop. </w:t>
      </w:r>
    </w:p>
    <w:p w:rsidR="00BC3D88" w:rsidRDefault="00BC3D88">
      <w:pPr>
        <w:pStyle w:val="Standard"/>
      </w:pPr>
    </w:p>
    <w:sectPr w:rsidR="00BC3D88">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56" w:rsidRDefault="003C6B56">
      <w:r>
        <w:separator/>
      </w:r>
    </w:p>
  </w:endnote>
  <w:endnote w:type="continuationSeparator" w:id="0">
    <w:p w:rsidR="003C6B56" w:rsidRDefault="003C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56" w:rsidRDefault="003C6B56">
      <w:r>
        <w:rPr>
          <w:color w:val="000000"/>
        </w:rPr>
        <w:separator/>
      </w:r>
    </w:p>
  </w:footnote>
  <w:footnote w:type="continuationSeparator" w:id="0">
    <w:p w:rsidR="003C6B56" w:rsidRDefault="003C6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C3D88"/>
    <w:rsid w:val="000E7C46"/>
    <w:rsid w:val="003C6B56"/>
    <w:rsid w:val="00BC3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F68BD-501B-4229-B666-CD768B1A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MS PGothic"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Thorpe</dc:creator>
  <cp:lastModifiedBy>Cara Thorpe</cp:lastModifiedBy>
  <cp:revision>2</cp:revision>
  <dcterms:created xsi:type="dcterms:W3CDTF">2015-02-05T10:25:00Z</dcterms:created>
  <dcterms:modified xsi:type="dcterms:W3CDTF">2015-02-05T10:25:00Z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